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54" w:rsidRDefault="00080D54" w:rsidP="00080D54">
      <w:pPr>
        <w:tabs>
          <w:tab w:val="left" w:pos="2325"/>
        </w:tabs>
        <w:jc w:val="right"/>
        <w:rPr>
          <w:sz w:val="28"/>
          <w:szCs w:val="28"/>
          <w:lang w:val="uk-UA"/>
        </w:rPr>
      </w:pPr>
    </w:p>
    <w:p w:rsidR="00080D54" w:rsidRDefault="00080D54" w:rsidP="00080D54">
      <w:pPr>
        <w:tabs>
          <w:tab w:val="left" w:pos="2325"/>
        </w:tabs>
        <w:jc w:val="right"/>
        <w:rPr>
          <w:sz w:val="28"/>
          <w:szCs w:val="28"/>
          <w:lang w:val="uk-UA"/>
        </w:rPr>
      </w:pPr>
    </w:p>
    <w:p w:rsidR="00080D54" w:rsidRDefault="00080D54" w:rsidP="00080D54">
      <w:pPr>
        <w:tabs>
          <w:tab w:val="left" w:pos="2325"/>
        </w:tabs>
        <w:rPr>
          <w:sz w:val="28"/>
          <w:szCs w:val="28"/>
          <w:lang w:val="uk-UA"/>
        </w:rPr>
      </w:pPr>
    </w:p>
    <w:p w:rsidR="00080D54" w:rsidRDefault="00080D54" w:rsidP="00080D54">
      <w:pPr>
        <w:pStyle w:val="1"/>
        <w:tabs>
          <w:tab w:val="clear" w:pos="360"/>
          <w:tab w:val="left" w:pos="708"/>
        </w:tabs>
        <w:ind w:left="432" w:hanging="432"/>
        <w:rPr>
          <w:spacing w:val="40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-576580</wp:posOffset>
            </wp:positionV>
            <wp:extent cx="442595" cy="612140"/>
            <wp:effectExtent l="0" t="0" r="0" b="0"/>
            <wp:wrapSquare wrapText="bothSides"/>
            <wp:docPr id="1" name="Рисунок 1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D54" w:rsidRDefault="00080D54" w:rsidP="00080D54">
      <w:pPr>
        <w:pStyle w:val="1"/>
        <w:numPr>
          <w:ilvl w:val="0"/>
          <w:numId w:val="1"/>
        </w:num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   УКРАЇНА</w:t>
      </w:r>
    </w:p>
    <w:p w:rsidR="00080D54" w:rsidRDefault="00080D54" w:rsidP="00080D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080D54" w:rsidRDefault="00080D54" w:rsidP="00080D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080D54" w:rsidRDefault="00080D54" w:rsidP="00080D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080D54" w:rsidRDefault="00080D54" w:rsidP="00080D54">
      <w:pPr>
        <w:jc w:val="center"/>
        <w:rPr>
          <w:b/>
          <w:sz w:val="28"/>
          <w:szCs w:val="28"/>
          <w:lang w:val="uk-UA"/>
        </w:rPr>
      </w:pPr>
    </w:p>
    <w:p w:rsidR="00080D54" w:rsidRDefault="00080D54" w:rsidP="00080D54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Н А К А З</w:t>
      </w:r>
    </w:p>
    <w:p w:rsidR="00080D54" w:rsidRDefault="00080D54" w:rsidP="00080D54">
      <w:pPr>
        <w:rPr>
          <w:sz w:val="28"/>
          <w:szCs w:val="28"/>
          <w:lang w:val="uk-UA"/>
        </w:rPr>
      </w:pPr>
    </w:p>
    <w:p w:rsidR="00080D54" w:rsidRDefault="00080D54" w:rsidP="00080D54">
      <w:pPr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від 19 березня 2024 року                                                                   № 34</w:t>
      </w:r>
    </w:p>
    <w:p w:rsidR="00080D54" w:rsidRDefault="00080D54" w:rsidP="00080D54">
      <w:pPr>
        <w:jc w:val="both"/>
        <w:rPr>
          <w:b/>
          <w:sz w:val="28"/>
          <w:szCs w:val="28"/>
          <w:lang w:val="uk-UA"/>
        </w:rPr>
      </w:pPr>
    </w:p>
    <w:p w:rsidR="00080D54" w:rsidRDefault="00080D54" w:rsidP="00080D54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прийняття на баланс        </w:t>
      </w:r>
    </w:p>
    <w:p w:rsidR="00080D54" w:rsidRDefault="00080D54" w:rsidP="00080D54">
      <w:pPr>
        <w:tabs>
          <w:tab w:val="left" w:pos="4155"/>
        </w:tabs>
        <w:rPr>
          <w:sz w:val="28"/>
          <w:szCs w:val="28"/>
          <w:lang w:val="uk-UA"/>
        </w:rPr>
      </w:pPr>
    </w:p>
    <w:p w:rsidR="00080D54" w:rsidRDefault="00080D54" w:rsidP="00080D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рішення виконавчого комітету Прилуцької міської ради від  31 жовтня 2023 року № 318 «Про передачу майна», Положення про порядок відчуження, списання та передачу майна, що є комунальною власністю територіальної громади міста Прилуки, затвердженого рішенням міської ради (59 сесія 5 скликання ) від 30 квітня 2009 року №8,звіту про оцінку майна захисної споруди цивільного захисту(цивільної оборони)-сховища, обліковий №95855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</w:t>
      </w:r>
      <w:proofErr w:type="spellStart"/>
      <w:r>
        <w:rPr>
          <w:sz w:val="28"/>
          <w:szCs w:val="28"/>
          <w:lang w:val="uk-UA"/>
        </w:rPr>
        <w:t>обл</w:t>
      </w:r>
      <w:proofErr w:type="spellEnd"/>
      <w:r>
        <w:rPr>
          <w:sz w:val="28"/>
          <w:szCs w:val="28"/>
          <w:lang w:val="uk-UA"/>
        </w:rPr>
        <w:t>.,м. Прилуки,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В’ячеслава </w:t>
      </w:r>
      <w:proofErr w:type="spellStart"/>
      <w:r>
        <w:rPr>
          <w:sz w:val="28"/>
          <w:szCs w:val="28"/>
          <w:lang w:val="uk-UA"/>
        </w:rPr>
        <w:t>Чорновола</w:t>
      </w:r>
      <w:proofErr w:type="spellEnd"/>
      <w:r>
        <w:rPr>
          <w:sz w:val="28"/>
          <w:szCs w:val="28"/>
          <w:lang w:val="uk-UA"/>
        </w:rPr>
        <w:t xml:space="preserve"> ,80; звіту про оцінку майна захисної споруди цивільного захисту(цивільної оборони)-протирадіаційного укриття, обліковий №95872-А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</w:t>
      </w:r>
      <w:proofErr w:type="spellStart"/>
      <w:r>
        <w:rPr>
          <w:sz w:val="28"/>
          <w:szCs w:val="28"/>
          <w:lang w:val="uk-UA"/>
        </w:rPr>
        <w:t>обл</w:t>
      </w:r>
      <w:proofErr w:type="spellEnd"/>
      <w:r>
        <w:rPr>
          <w:sz w:val="28"/>
          <w:szCs w:val="28"/>
          <w:lang w:val="uk-UA"/>
        </w:rPr>
        <w:t>.,м. Прилуки,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Переяславська,9;звіту про оцінку майна захисної споруди цивільного захисту(цивільної оборони)- протирадіаційного укриття, обліковий №95887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</w:t>
      </w:r>
      <w:proofErr w:type="spellStart"/>
      <w:r>
        <w:rPr>
          <w:sz w:val="28"/>
          <w:szCs w:val="28"/>
          <w:lang w:val="uk-UA"/>
        </w:rPr>
        <w:t>обл</w:t>
      </w:r>
      <w:proofErr w:type="spellEnd"/>
      <w:r>
        <w:rPr>
          <w:sz w:val="28"/>
          <w:szCs w:val="28"/>
          <w:lang w:val="uk-UA"/>
        </w:rPr>
        <w:t>.,м. Прилуки,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Ярмаркова,45В; звіту про оцінку майна захисної споруди цивільного захисту(цивільної оборони)- протирадіаційного укриття, обліковий №95894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</w:t>
      </w:r>
      <w:proofErr w:type="spellStart"/>
      <w:r>
        <w:rPr>
          <w:sz w:val="28"/>
          <w:szCs w:val="28"/>
          <w:lang w:val="uk-UA"/>
        </w:rPr>
        <w:t>обл</w:t>
      </w:r>
      <w:proofErr w:type="spellEnd"/>
      <w:r>
        <w:rPr>
          <w:sz w:val="28"/>
          <w:szCs w:val="28"/>
          <w:lang w:val="uk-UA"/>
        </w:rPr>
        <w:t>.,м. Прилуки,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Переяславська,39; звіту про оцінку майна захисної споруди цивільного захисту(цивільної оборони)- протирадіаційного укриття , обліковий №95896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</w:t>
      </w:r>
      <w:proofErr w:type="spellStart"/>
      <w:r>
        <w:rPr>
          <w:sz w:val="28"/>
          <w:szCs w:val="28"/>
          <w:lang w:val="uk-UA"/>
        </w:rPr>
        <w:t>обл</w:t>
      </w:r>
      <w:proofErr w:type="spellEnd"/>
      <w:r>
        <w:rPr>
          <w:sz w:val="28"/>
          <w:szCs w:val="28"/>
          <w:lang w:val="uk-UA"/>
        </w:rPr>
        <w:t>.,м. Прилуки,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Василя Стуса,2б; звіту про оцінку майна захисної споруди цивільного захисту(цивільної оборони)- протирадіаційного укриття, обліковий №95885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</w:t>
      </w:r>
      <w:proofErr w:type="spellStart"/>
      <w:r>
        <w:rPr>
          <w:sz w:val="28"/>
          <w:szCs w:val="28"/>
          <w:lang w:val="uk-UA"/>
        </w:rPr>
        <w:t>обл</w:t>
      </w:r>
      <w:proofErr w:type="spellEnd"/>
      <w:r>
        <w:rPr>
          <w:sz w:val="28"/>
          <w:szCs w:val="28"/>
          <w:lang w:val="uk-UA"/>
        </w:rPr>
        <w:t>.,м. Прилуки,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 в’їзд Небесної Сотні, будинок ,14А.</w:t>
      </w:r>
    </w:p>
    <w:p w:rsidR="00080D54" w:rsidRDefault="00080D54" w:rsidP="00080D54">
      <w:pPr>
        <w:jc w:val="both"/>
        <w:rPr>
          <w:sz w:val="28"/>
          <w:szCs w:val="28"/>
          <w:lang w:val="uk-UA"/>
        </w:rPr>
      </w:pPr>
    </w:p>
    <w:p w:rsidR="00080D54" w:rsidRDefault="00080D54" w:rsidP="00080D54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 :</w:t>
      </w:r>
    </w:p>
    <w:p w:rsidR="00080D54" w:rsidRDefault="00080D54" w:rsidP="00080D54">
      <w:pPr>
        <w:jc w:val="both"/>
        <w:rPr>
          <w:sz w:val="28"/>
          <w:szCs w:val="28"/>
          <w:lang w:val="uk-UA"/>
        </w:rPr>
      </w:pPr>
    </w:p>
    <w:p w:rsidR="00080D54" w:rsidRDefault="00080D54" w:rsidP="00080D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1.Бухгалтеру управління освіти АНТИПЕНКО Т.В. взяти на баланс захисні споруди цивільного захисту (цивільної оборони):</w:t>
      </w:r>
    </w:p>
    <w:p w:rsidR="00080D54" w:rsidRDefault="00080D54" w:rsidP="00080D54">
      <w:pPr>
        <w:jc w:val="both"/>
        <w:rPr>
          <w:lang w:val="uk-UA"/>
        </w:rPr>
      </w:pPr>
    </w:p>
    <w:p w:rsidR="00080D54" w:rsidRDefault="00080D54" w:rsidP="00080D54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FF0000"/>
          <w:sz w:val="28"/>
          <w:szCs w:val="28"/>
          <w:lang w:val="uk-UA"/>
        </w:rPr>
        <w:t>сховище, обліковий №95855,загальною площею 130,30кв.м.за</w:t>
      </w:r>
    </w:p>
    <w:p w:rsidR="00080D54" w:rsidRDefault="00080D54" w:rsidP="00080D54">
      <w:pPr>
        <w:jc w:val="both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адресою</w:t>
      </w:r>
      <w:proofErr w:type="spellEnd"/>
      <w:r>
        <w:rPr>
          <w:color w:val="FF0000"/>
          <w:sz w:val="28"/>
          <w:szCs w:val="28"/>
          <w:lang w:val="uk-UA"/>
        </w:rPr>
        <w:t xml:space="preserve">: місто Прилуки  вулиця В’ячеслава </w:t>
      </w:r>
      <w:proofErr w:type="spellStart"/>
      <w:r>
        <w:rPr>
          <w:color w:val="FF0000"/>
          <w:sz w:val="28"/>
          <w:szCs w:val="28"/>
          <w:lang w:val="uk-UA"/>
        </w:rPr>
        <w:t>Чорновола</w:t>
      </w:r>
      <w:proofErr w:type="spellEnd"/>
      <w:r>
        <w:rPr>
          <w:color w:val="FF0000"/>
          <w:sz w:val="28"/>
          <w:szCs w:val="28"/>
          <w:lang w:val="uk-UA"/>
        </w:rPr>
        <w:t xml:space="preserve"> ,будинок,80,вартістю</w:t>
      </w:r>
    </w:p>
    <w:p w:rsidR="00080D54" w:rsidRDefault="00080D54" w:rsidP="00080D54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532603,00грн(п</w:t>
      </w:r>
      <w:r>
        <w:rPr>
          <w:color w:val="FF0000"/>
          <w:sz w:val="28"/>
          <w:szCs w:val="28"/>
        </w:rPr>
        <w:t>’</w:t>
      </w:r>
      <w:proofErr w:type="spellStart"/>
      <w:r>
        <w:rPr>
          <w:color w:val="FF0000"/>
          <w:sz w:val="28"/>
          <w:szCs w:val="28"/>
          <w:lang w:val="uk-UA"/>
        </w:rPr>
        <w:t>ятсот</w:t>
      </w:r>
      <w:proofErr w:type="spellEnd"/>
      <w:r>
        <w:rPr>
          <w:color w:val="FF0000"/>
          <w:sz w:val="28"/>
          <w:szCs w:val="28"/>
          <w:lang w:val="uk-UA"/>
        </w:rPr>
        <w:t xml:space="preserve"> тридцять дві тисячі шістсот три гривні 00 копійок);</w:t>
      </w:r>
    </w:p>
    <w:p w:rsidR="00080D54" w:rsidRDefault="00080D54" w:rsidP="00080D54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lastRenderedPageBreak/>
        <w:t xml:space="preserve">-протирадіаційне укриття обліковий №95872-А,загальною площею 148,60кв.м.за </w:t>
      </w:r>
      <w:proofErr w:type="spellStart"/>
      <w:r>
        <w:rPr>
          <w:color w:val="FF0000"/>
          <w:sz w:val="28"/>
          <w:szCs w:val="28"/>
          <w:lang w:val="uk-UA"/>
        </w:rPr>
        <w:t>адресою</w:t>
      </w:r>
      <w:proofErr w:type="spellEnd"/>
      <w:r>
        <w:rPr>
          <w:color w:val="FF0000"/>
          <w:sz w:val="28"/>
          <w:szCs w:val="28"/>
          <w:lang w:val="uk-UA"/>
        </w:rPr>
        <w:t>: місто Прилуки вулиця Переяславська, будинок, 9,вартістю 607405,00грн(шістсот сім тисяч чотириста п’ять гривень 00 копійок);</w:t>
      </w:r>
    </w:p>
    <w:p w:rsidR="00080D54" w:rsidRDefault="00080D54" w:rsidP="00080D54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-протирадіаційне укриття обліковий №95887,загальною площею 349,70кв.м.за </w:t>
      </w:r>
      <w:proofErr w:type="spellStart"/>
      <w:r>
        <w:rPr>
          <w:color w:val="FF0000"/>
          <w:sz w:val="28"/>
          <w:szCs w:val="28"/>
          <w:lang w:val="uk-UA"/>
        </w:rPr>
        <w:t>адресою</w:t>
      </w:r>
      <w:proofErr w:type="spellEnd"/>
      <w:r>
        <w:rPr>
          <w:color w:val="FF0000"/>
          <w:sz w:val="28"/>
          <w:szCs w:val="28"/>
          <w:lang w:val="uk-UA"/>
        </w:rPr>
        <w:t>: місто Прилуки вулиця Ярмаркова, будинок 45В вартістю 1429404,00грн(один мільйон чотириста двадцять де</w:t>
      </w:r>
      <w:r>
        <w:rPr>
          <w:color w:val="FF0000"/>
          <w:sz w:val="28"/>
          <w:szCs w:val="28"/>
        </w:rPr>
        <w:t>’</w:t>
      </w:r>
      <w:r>
        <w:rPr>
          <w:color w:val="FF0000"/>
          <w:sz w:val="28"/>
          <w:szCs w:val="28"/>
          <w:lang w:val="uk-UA"/>
        </w:rPr>
        <w:t>ять тисяч чотириста чотири гривні 00 копійок);</w:t>
      </w:r>
    </w:p>
    <w:p w:rsidR="00080D54" w:rsidRDefault="00080D54" w:rsidP="00080D54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-протирадіаційне укриття обліковий №95894,загальною площею 299,5кв.м.за </w:t>
      </w:r>
      <w:proofErr w:type="spellStart"/>
      <w:r>
        <w:rPr>
          <w:color w:val="FF0000"/>
          <w:sz w:val="28"/>
          <w:szCs w:val="28"/>
          <w:lang w:val="uk-UA"/>
        </w:rPr>
        <w:t>адресою</w:t>
      </w:r>
      <w:proofErr w:type="spellEnd"/>
      <w:r>
        <w:rPr>
          <w:color w:val="FF0000"/>
          <w:sz w:val="28"/>
          <w:szCs w:val="28"/>
          <w:lang w:val="uk-UA"/>
        </w:rPr>
        <w:t>: місто Прилуки вулиця Переяславська, будинок, 39,вартістю 867371,00грн(вісімсот шістдесят сім тисяч триста сімдесят одна  гривня 00 копійок);</w:t>
      </w:r>
    </w:p>
    <w:p w:rsidR="00080D54" w:rsidRDefault="00080D54" w:rsidP="00080D54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-протирадіаційне укриття обліковий №95896,загальною площею 150,10кв.м.за </w:t>
      </w:r>
      <w:proofErr w:type="spellStart"/>
      <w:r>
        <w:rPr>
          <w:color w:val="FF0000"/>
          <w:sz w:val="28"/>
          <w:szCs w:val="28"/>
          <w:lang w:val="uk-UA"/>
        </w:rPr>
        <w:t>адресою</w:t>
      </w:r>
      <w:proofErr w:type="spellEnd"/>
      <w:r>
        <w:rPr>
          <w:color w:val="FF0000"/>
          <w:sz w:val="28"/>
          <w:szCs w:val="28"/>
          <w:lang w:val="uk-UA"/>
        </w:rPr>
        <w:t>: місто Прилуки вулиця Василя Стуса, будинок 2б, вартістю 613536,00грн( шістсот тринадцять тисяч п’ятсот тридцять шість  гривень 00 копійок);</w:t>
      </w:r>
    </w:p>
    <w:p w:rsidR="00080D54" w:rsidRDefault="00080D54" w:rsidP="00080D54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-протирадіаційне укриття обліковий №95885,загальною площею 525,50кв.м.за  </w:t>
      </w:r>
      <w:proofErr w:type="spellStart"/>
      <w:r>
        <w:rPr>
          <w:color w:val="FF0000"/>
          <w:sz w:val="28"/>
          <w:szCs w:val="28"/>
          <w:lang w:val="uk-UA"/>
        </w:rPr>
        <w:t>адресою</w:t>
      </w:r>
      <w:proofErr w:type="spellEnd"/>
      <w:r>
        <w:rPr>
          <w:color w:val="FF0000"/>
          <w:sz w:val="28"/>
          <w:szCs w:val="28"/>
          <w:lang w:val="uk-UA"/>
        </w:rPr>
        <w:t>: місто Прилуки 2 в’їзд Небесної Сотні, будинок ,14А,</w:t>
      </w:r>
    </w:p>
    <w:p w:rsidR="00080D54" w:rsidRDefault="00080D54" w:rsidP="00080D54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вартістю 2147990,00грн( два мільйони сто сорок сім тисяч </w:t>
      </w:r>
      <w:proofErr w:type="spellStart"/>
      <w:r>
        <w:rPr>
          <w:color w:val="FF0000"/>
          <w:sz w:val="28"/>
          <w:szCs w:val="28"/>
          <w:lang w:val="uk-UA"/>
        </w:rPr>
        <w:t>дев</w:t>
      </w:r>
      <w:proofErr w:type="spellEnd"/>
      <w:r>
        <w:rPr>
          <w:color w:val="FF0000"/>
          <w:sz w:val="28"/>
          <w:szCs w:val="28"/>
        </w:rPr>
        <w:t>’</w:t>
      </w:r>
      <w:proofErr w:type="spellStart"/>
      <w:r>
        <w:rPr>
          <w:color w:val="FF0000"/>
          <w:sz w:val="28"/>
          <w:szCs w:val="28"/>
          <w:lang w:val="uk-UA"/>
        </w:rPr>
        <w:t>ятсот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color w:val="FF0000"/>
          <w:sz w:val="28"/>
          <w:szCs w:val="28"/>
          <w:lang w:val="uk-UA"/>
        </w:rPr>
        <w:t>дев</w:t>
      </w:r>
      <w:proofErr w:type="spellEnd"/>
      <w:r>
        <w:rPr>
          <w:color w:val="FF0000"/>
          <w:sz w:val="28"/>
          <w:szCs w:val="28"/>
        </w:rPr>
        <w:t>’</w:t>
      </w:r>
      <w:proofErr w:type="spellStart"/>
      <w:r>
        <w:rPr>
          <w:color w:val="FF0000"/>
          <w:sz w:val="28"/>
          <w:szCs w:val="28"/>
          <w:lang w:val="uk-UA"/>
        </w:rPr>
        <w:t>яносто</w:t>
      </w:r>
      <w:proofErr w:type="spellEnd"/>
      <w:r>
        <w:rPr>
          <w:color w:val="FF0000"/>
          <w:sz w:val="28"/>
          <w:szCs w:val="28"/>
          <w:lang w:val="uk-UA"/>
        </w:rPr>
        <w:t xml:space="preserve"> гривень 00 копійок).</w:t>
      </w:r>
    </w:p>
    <w:p w:rsidR="00080D54" w:rsidRDefault="00080D54" w:rsidP="00080D54">
      <w:pPr>
        <w:ind w:left="-142"/>
        <w:jc w:val="both"/>
        <w:rPr>
          <w:sz w:val="28"/>
          <w:szCs w:val="28"/>
          <w:lang w:val="uk-UA"/>
        </w:rPr>
      </w:pPr>
    </w:p>
    <w:p w:rsidR="00080D54" w:rsidRDefault="00080D54" w:rsidP="00080D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наказу покласти на головного бухгалтера.</w:t>
      </w:r>
    </w:p>
    <w:p w:rsidR="00080D54" w:rsidRDefault="00080D54" w:rsidP="00080D54">
      <w:pPr>
        <w:jc w:val="both"/>
        <w:rPr>
          <w:color w:val="FF0000"/>
          <w:lang w:val="uk-UA"/>
        </w:rPr>
      </w:pPr>
    </w:p>
    <w:p w:rsidR="00080D54" w:rsidRDefault="00080D54" w:rsidP="00080D54">
      <w:pPr>
        <w:jc w:val="both"/>
        <w:rPr>
          <w:color w:val="FF0000"/>
          <w:lang w:val="uk-UA"/>
        </w:rPr>
      </w:pPr>
    </w:p>
    <w:p w:rsidR="00080D54" w:rsidRDefault="00080D54" w:rsidP="00080D54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Начальник управління освіти                                       Олександр ПРАВОСУД</w:t>
      </w:r>
    </w:p>
    <w:p w:rsidR="00080D54" w:rsidRDefault="00080D54" w:rsidP="00080D54">
      <w:pPr>
        <w:jc w:val="both"/>
        <w:rPr>
          <w:lang w:val="uk-UA"/>
        </w:rPr>
      </w:pPr>
    </w:p>
    <w:p w:rsidR="00080D54" w:rsidRDefault="00080D54" w:rsidP="00080D54">
      <w:pPr>
        <w:jc w:val="both"/>
        <w:rPr>
          <w:sz w:val="28"/>
          <w:szCs w:val="28"/>
          <w:lang w:val="uk-UA"/>
        </w:rPr>
      </w:pPr>
    </w:p>
    <w:p w:rsidR="00080D54" w:rsidRDefault="00080D54" w:rsidP="00080D54">
      <w:pPr>
        <w:rPr>
          <w:sz w:val="28"/>
          <w:szCs w:val="28"/>
          <w:lang w:val="uk-UA"/>
        </w:rPr>
      </w:pPr>
    </w:p>
    <w:p w:rsidR="00080D54" w:rsidRDefault="00080D54" w:rsidP="00080D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80D54" w:rsidRDefault="00080D54" w:rsidP="00080D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80D54" w:rsidRDefault="00080D54" w:rsidP="00080D54">
      <w:pPr>
        <w:jc w:val="both"/>
        <w:rPr>
          <w:sz w:val="28"/>
          <w:szCs w:val="28"/>
          <w:lang w:val="uk-UA"/>
        </w:rPr>
      </w:pPr>
    </w:p>
    <w:p w:rsidR="00080D54" w:rsidRDefault="00080D54" w:rsidP="00080D54">
      <w:pPr>
        <w:rPr>
          <w:sz w:val="28"/>
          <w:szCs w:val="28"/>
          <w:lang w:val="uk-UA"/>
        </w:rPr>
      </w:pPr>
    </w:p>
    <w:p w:rsidR="00080D54" w:rsidRDefault="00080D54" w:rsidP="00080D54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61E34" w:rsidRDefault="00261E34">
      <w:bookmarkStart w:id="0" w:name="_GoBack"/>
      <w:bookmarkEnd w:id="0"/>
    </w:p>
    <w:sectPr w:rsidR="00261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BD"/>
    <w:rsid w:val="00080D54"/>
    <w:rsid w:val="00261E34"/>
    <w:rsid w:val="009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B4AD5-F3F4-4C53-95F9-01935D3B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80D54"/>
    <w:pPr>
      <w:keepNext/>
      <w:tabs>
        <w:tab w:val="num" w:pos="360"/>
      </w:tabs>
      <w:suppressAutoHyphens/>
      <w:jc w:val="center"/>
      <w:outlineLvl w:val="0"/>
    </w:pPr>
    <w:rPr>
      <w:rFonts w:cs="Calibri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D54"/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2164</Words>
  <Characters>1235</Characters>
  <Application>Microsoft Office Word</Application>
  <DocSecurity>0</DocSecurity>
  <Lines>10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2024-04-10T05:40:00Z</dcterms:created>
  <dcterms:modified xsi:type="dcterms:W3CDTF">2024-04-10T05:40:00Z</dcterms:modified>
</cp:coreProperties>
</file>